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BA" w:rsidRPr="00D806D2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6D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6BA" w:rsidRPr="00D806D2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1D3873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Pr="00D806D2">
        <w:rPr>
          <w:rFonts w:ascii="Times New Roman" w:hAnsi="Times New Roman" w:cs="Times New Roman"/>
          <w:sz w:val="24"/>
          <w:szCs w:val="24"/>
        </w:rPr>
        <w:t>:</w:t>
      </w:r>
    </w:p>
    <w:p w:rsidR="007D0D09" w:rsidRPr="00D806D2" w:rsidRDefault="001D3873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188579,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16а.</w:t>
      </w:r>
    </w:p>
    <w:p w:rsidR="007D0D09" w:rsidRPr="00564D5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="00564D56" w:rsidRPr="00B467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564D56" w:rsidRPr="00B467F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4D56" w:rsidRPr="00B467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chernovskoe</w:t>
        </w:r>
        <w:r w:rsidR="00564D56" w:rsidRPr="00B467F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64D56" w:rsidRPr="00B467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64D56" w:rsidRPr="00B467F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4D56" w:rsidRPr="00B467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64D56" w:rsidRPr="00564D56" w:rsidRDefault="00564D56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8(81374) 66549</w:t>
      </w: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1D3873">
        <w:rPr>
          <w:rFonts w:ascii="Times New Roman" w:hAnsi="Times New Roman" w:cs="Times New Roman"/>
          <w:sz w:val="24"/>
          <w:szCs w:val="24"/>
        </w:rPr>
        <w:t xml:space="preserve">Черновского сельского поселения           </w:t>
      </w:r>
      <w:proofErr w:type="spellStart"/>
      <w:r w:rsidR="001D3873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1D38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8748C" w:rsidRPr="00D806D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D806D2">
        <w:rPr>
          <w:rFonts w:ascii="Times New Roman" w:hAnsi="Times New Roman" w:cs="Times New Roman"/>
          <w:sz w:val="24"/>
          <w:szCs w:val="24"/>
        </w:rPr>
        <w:t>:</w:t>
      </w: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D0D09" w:rsidRPr="00D806D2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5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D3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1D38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1D38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1D38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D3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1D38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D0D09" w:rsidRPr="00D806D2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1D38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1D38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806D2" w:rsidRDefault="0088696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График работы</w:t>
      </w:r>
      <w:r w:rsidR="007D0D09" w:rsidRPr="00D806D2">
        <w:rPr>
          <w:rFonts w:ascii="Times New Roman" w:hAnsi="Times New Roman" w:cs="Times New Roman"/>
          <w:sz w:val="24"/>
          <w:szCs w:val="24"/>
        </w:rPr>
        <w:t>:</w:t>
      </w: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D0D09" w:rsidRPr="00D806D2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806D2" w:rsidRDefault="0008748C" w:rsidP="001D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</w:t>
            </w:r>
            <w:r w:rsidR="001D387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D3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1D38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806D2" w:rsidRDefault="001D387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15</w:t>
            </w:r>
            <w:r w:rsidR="00886967" w:rsidRPr="00D806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0D09" w:rsidRPr="00D806D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806D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D806D2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D806D2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D806D2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D806D2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D806D2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D806D2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D806D2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D806D2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D806D2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3873" w:rsidRDefault="001D387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3873" w:rsidRDefault="001D387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3873" w:rsidRDefault="001D387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3873" w:rsidRDefault="001D387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3873" w:rsidRDefault="001D387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3873" w:rsidRPr="00D806D2" w:rsidRDefault="001D387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0AA4" w:rsidRPr="00D806D2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1291" w:rsidRPr="00D806D2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Pr="00D806D2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956699" w:rsidRPr="00D806D2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D2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56699" w:rsidRPr="00D806D2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806D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806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 w:rsidRPr="00D806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806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 w:rsidRPr="00D806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806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806D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806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806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D806D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806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D806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806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806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806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806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90AA4" w:rsidRPr="00D806D2" w:rsidTr="00D806D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0AA4" w:rsidRPr="00D806D2" w:rsidTr="00D806D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</w:t>
            </w:r>
            <w:proofErr w:type="gramStart"/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Бокситогорском</w:t>
            </w:r>
            <w:proofErr w:type="gramEnd"/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806D2" w:rsidTr="00D806D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187650, Россия, Ленинградская область,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187602, Россия, Ленинградская область,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Волосовском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806D2" w:rsidTr="00D806D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188410, Россия, Ленинградская обл.,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олосово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, усадьба СХТ, д.1 лит. А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Волховском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806D2" w:rsidTr="00D806D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Волховский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187403, Ленинградская область, г. Волхов.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Всеволожском районе </w:t>
            </w: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90AA4" w:rsidRPr="00D806D2" w:rsidTr="00D806D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Всеволожск, ул.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, д. 4а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690AA4" w:rsidRPr="00D806D2" w:rsidRDefault="00690AA4" w:rsidP="00D806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«Сертолово»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Мурино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Мурино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90AA4" w:rsidRPr="00D806D2" w:rsidTr="00D806D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Выборг, ул. </w:t>
            </w:r>
            <w:proofErr w:type="gram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Вокзальная</w:t>
            </w:r>
            <w:proofErr w:type="gram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д.13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«Выборгский» - отдел «Рощино»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188681, Россия, Ленинградская область, Выборгский район,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Рощино, ул. </w:t>
            </w:r>
            <w:proofErr w:type="gram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«Выборгский» </w:t>
            </w: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отдел 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Светогорский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«Выборгский» </w:t>
            </w: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806D2" w:rsidTr="00D806D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188300, Россия, Ленинградская область, Гатчинский район, </w:t>
            </w: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Гатчина, Пушкинское шоссе, д. 15</w:t>
            </w:r>
            <w:proofErr w:type="gram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188330, Россия, Ленинградская область, Гатчинский район,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Кингисеппском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90AA4" w:rsidRPr="00D806D2" w:rsidTr="00D806D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188480, Россия, Ленинградская область,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г. Кингисепп,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Киришском</w:t>
            </w:r>
            <w:proofErr w:type="spellEnd"/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806D2" w:rsidTr="00D806D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187110, Россия, Ленинградская область,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Кириши, пр. Героев, </w:t>
            </w: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90AA4" w:rsidRPr="00D806D2" w:rsidTr="00D806D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690AA4" w:rsidRPr="00D806D2" w:rsidRDefault="00690AA4" w:rsidP="00D806D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90AA4" w:rsidRPr="00D806D2" w:rsidTr="00D806D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690AA4" w:rsidRPr="00D806D2" w:rsidRDefault="00690AA4" w:rsidP="00D806D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одейное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Ломоносовском  районе </w:t>
            </w:r>
            <w:r w:rsidRPr="00D80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690AA4" w:rsidRPr="00D806D2" w:rsidTr="00D806D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Лужском</w:t>
            </w:r>
            <w:proofErr w:type="spellEnd"/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806D2" w:rsidTr="00D806D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D806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188230, Россия, Ленинградская область, </w:t>
            </w:r>
            <w:proofErr w:type="spellStart"/>
            <w:r w:rsidRPr="00D806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Лужский</w:t>
            </w:r>
            <w:proofErr w:type="spellEnd"/>
            <w:r w:rsidRPr="00D806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район, г. Луга, ул. </w:t>
            </w:r>
            <w:proofErr w:type="spellStart"/>
            <w:r w:rsidRPr="00D806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Миккели</w:t>
            </w:r>
            <w:proofErr w:type="spellEnd"/>
            <w:r w:rsidRPr="00D806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Подпорожском</w:t>
            </w:r>
            <w:proofErr w:type="spellEnd"/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D80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690AA4" w:rsidRPr="00D806D2" w:rsidTr="00D806D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proofErr w:type="gramStart"/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</w:t>
            </w:r>
            <w:proofErr w:type="gramStart"/>
            <w:r w:rsidRPr="00D80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Приозерском</w:t>
            </w:r>
            <w:proofErr w:type="gramEnd"/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90AA4" w:rsidRPr="00D806D2" w:rsidTr="00D806D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806D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Сланцевском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90AA4" w:rsidRPr="00D806D2" w:rsidTr="00D806D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806D2" w:rsidTr="00D806D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188540, Россия, Ленинградская область,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Тихвинском районе </w:t>
            </w: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90AA4" w:rsidRPr="00D806D2" w:rsidTr="00D806D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Тосненском</w:t>
            </w:r>
            <w:proofErr w:type="spellEnd"/>
            <w:r w:rsidRPr="00D806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690AA4" w:rsidRPr="00D806D2" w:rsidTr="00D806D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806D2" w:rsidRDefault="00690AA4" w:rsidP="00D806D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Тосно, ул. </w:t>
            </w:r>
            <w:proofErr w:type="gramStart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690AA4" w:rsidRPr="00D806D2" w:rsidTr="00D806D2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806D2" w:rsidTr="00D806D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806D2" w:rsidRDefault="00690AA4" w:rsidP="00D806D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806D2" w:rsidRDefault="00690AA4" w:rsidP="00D80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Юридический адрес:</w:t>
            </w:r>
          </w:p>
          <w:p w:rsidR="00690AA4" w:rsidRPr="00D806D2" w:rsidRDefault="00690AA4" w:rsidP="00D80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188641, Ленинградская область, Всеволожский район, </w:t>
            </w:r>
          </w:p>
          <w:p w:rsidR="00690AA4" w:rsidRPr="00D806D2" w:rsidRDefault="00690AA4" w:rsidP="00D80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дер. Новосаратовка-центр, д.8</w:t>
            </w:r>
          </w:p>
          <w:p w:rsidR="00690AA4" w:rsidRPr="00D806D2" w:rsidRDefault="00690AA4" w:rsidP="00D80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Почтовый адрес:</w:t>
            </w:r>
          </w:p>
          <w:p w:rsidR="00690AA4" w:rsidRPr="00D806D2" w:rsidRDefault="00690AA4" w:rsidP="00D80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191311, г. Санкт-Петербург, </w:t>
            </w:r>
          </w:p>
          <w:p w:rsidR="00690AA4" w:rsidRPr="00D806D2" w:rsidRDefault="00690AA4" w:rsidP="00D80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Смольного, д. 3, </w:t>
            </w:r>
            <w:proofErr w:type="gramStart"/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  <w:p w:rsidR="00690AA4" w:rsidRPr="00D806D2" w:rsidRDefault="00690AA4" w:rsidP="00D80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Фактический адрес</w:t>
            </w:r>
            <w:r w:rsidRPr="00D806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690AA4" w:rsidRPr="00D806D2" w:rsidRDefault="00690AA4" w:rsidP="00D80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191024, г. Санкт-Петербург,  </w:t>
            </w:r>
          </w:p>
          <w:p w:rsidR="00690AA4" w:rsidRPr="00D806D2" w:rsidRDefault="00690AA4" w:rsidP="00D80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Бакунина, д. 5, </w:t>
            </w:r>
            <w:proofErr w:type="gramStart"/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D8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перерыв </w:t>
            </w:r>
            <w:proofErr w:type="gramStart"/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690AA4" w:rsidRPr="00D806D2" w:rsidRDefault="00690AA4" w:rsidP="00D806D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690AA4" w:rsidRPr="00D806D2" w:rsidRDefault="00690AA4" w:rsidP="00D806D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D80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</w:tbl>
    <w:p w:rsidR="00303B53" w:rsidRPr="00D806D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B53" w:rsidRPr="00D806D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3B53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873" w:rsidRPr="00D806D2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C4F4F" w:rsidRPr="00D806D2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88"/>
      <w:bookmarkEnd w:id="1"/>
      <w:r w:rsidRPr="00D806D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C4F4F" w:rsidRPr="00D806D2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Pr="00D806D2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631F3" w:rsidRPr="00D806D2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Орган, </w:t>
      </w:r>
      <w:r w:rsidR="00C9100E" w:rsidRPr="00D806D2">
        <w:rPr>
          <w:rFonts w:ascii="Times New Roman" w:eastAsia="Times New Roman" w:hAnsi="Times New Roman" w:cs="Times New Roman"/>
          <w:sz w:val="24"/>
          <w:szCs w:val="24"/>
        </w:rPr>
        <w:t>рассматривающий заявление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услуги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Данные заявителя (</w:t>
      </w:r>
      <w:r w:rsidR="00D045B8" w:rsidRPr="00D806D2">
        <w:rPr>
          <w:rFonts w:ascii="Times New Roman" w:eastAsia="Times New Roman" w:hAnsi="Times New Roman" w:cs="Times New Roman"/>
          <w:sz w:val="24"/>
          <w:szCs w:val="24"/>
        </w:rPr>
        <w:t>представителя заявителя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w:anchor="P878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D80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ОГРНИП </w:t>
            </w:r>
            <w:hyperlink w:anchor="P882" w:history="1">
              <w:r w:rsidRPr="00D80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B8" w:rsidRPr="00D806D2" w:rsidTr="003737D6">
        <w:tc>
          <w:tcPr>
            <w:tcW w:w="2154" w:type="dxa"/>
          </w:tcPr>
          <w:p w:rsidR="00D045B8" w:rsidRPr="00D806D2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483" w:type="dxa"/>
          </w:tcPr>
          <w:p w:rsidR="00D045B8" w:rsidRPr="00D806D2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D806D2">
        <w:rPr>
          <w:rFonts w:ascii="Times New Roman" w:eastAsia="Times New Roman" w:hAnsi="Times New Roman" w:cs="Times New Roman"/>
          <w:sz w:val="24"/>
          <w:szCs w:val="24"/>
        </w:rPr>
        <w:t>Адрес регистрации заявителя/Юридический адрес (адрес</w:t>
      </w:r>
      <w:proofErr w:type="gramEnd"/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регистрации) </w:t>
      </w:r>
      <w:r w:rsidR="00D045B8" w:rsidRPr="00D806D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884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Адрес места жительства заявителя/Почтовый адрес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045B8" w:rsidRPr="00D806D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885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D806D2" w:rsidTr="003737D6">
        <w:tc>
          <w:tcPr>
            <w:tcW w:w="1474" w:type="dxa"/>
            <w:vMerge w:val="restart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474" w:type="dxa"/>
            <w:vMerge/>
          </w:tcPr>
          <w:p w:rsidR="000631F3" w:rsidRPr="00D806D2" w:rsidRDefault="000631F3" w:rsidP="000631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784"/>
      <w:bookmarkEnd w:id="2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ЗАЯВЛЕНИЕ </w:t>
      </w:r>
      <w:hyperlink w:anchor="P886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D806D2" w:rsidTr="003737D6">
        <w:tc>
          <w:tcPr>
            <w:tcW w:w="456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456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456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  <w:vMerge w:val="restart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  <w:vMerge/>
          </w:tcPr>
          <w:p w:rsidR="000631F3" w:rsidRPr="00D806D2" w:rsidRDefault="000631F3" w:rsidP="000631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(уполномоченного лица)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Выдан</w:t>
            </w:r>
          </w:p>
        </w:tc>
        <w:tc>
          <w:tcPr>
            <w:tcW w:w="3911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D806D2" w:rsidTr="003737D6">
        <w:tc>
          <w:tcPr>
            <w:tcW w:w="1474" w:type="dxa"/>
            <w:vMerge w:val="restart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474" w:type="dxa"/>
            <w:vMerge/>
          </w:tcPr>
          <w:p w:rsidR="000631F3" w:rsidRPr="00D806D2" w:rsidRDefault="000631F3" w:rsidP="000631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___________________________________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Дата                         Подпись/ФИО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876"/>
      <w:bookmarkStart w:id="4" w:name="P878"/>
      <w:bookmarkEnd w:id="3"/>
      <w:bookmarkEnd w:id="4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&lt;1&gt;  Данный  блок  и  все последующие отображаются при необходимости, </w:t>
      </w:r>
      <w:proofErr w:type="gramStart"/>
      <w:r w:rsidRPr="00D806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6D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с административным регламентом на предоставление услуги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880"/>
      <w:bookmarkEnd w:id="5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&lt;2&gt;    Поле    отображается,   если   тип   заявителя   </w:t>
      </w:r>
      <w:r w:rsidR="00264806" w:rsidRPr="00D806D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="00264806" w:rsidRPr="00D806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882"/>
      <w:bookmarkEnd w:id="6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&lt;3&gt;    Поле    отображается,   если   тип   заявителя   </w:t>
      </w:r>
      <w:r w:rsidR="00264806" w:rsidRPr="00D806D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="00264806" w:rsidRPr="00D806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884"/>
      <w:bookmarkEnd w:id="7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&lt;4&gt; Заголовок зависит от типа заявителя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885"/>
      <w:bookmarkEnd w:id="8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&lt;5&gt; Заголовок зависит от типа заявителя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886"/>
      <w:bookmarkEnd w:id="9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&lt;6&gt; Наполнение блока и состав полей зависят от услуги</w:t>
      </w: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4F4F" w:rsidRPr="00D806D2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C4F4F" w:rsidRPr="00D806D2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Pr="00D806D2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Орган, </w:t>
      </w:r>
      <w:r w:rsidR="00C9100E" w:rsidRPr="00D806D2">
        <w:rPr>
          <w:rFonts w:ascii="Times New Roman" w:eastAsia="Times New Roman" w:hAnsi="Times New Roman" w:cs="Times New Roman"/>
          <w:sz w:val="24"/>
          <w:szCs w:val="24"/>
        </w:rPr>
        <w:t>рассматривающий заявление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услуги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Данные заявителя (юридического лица) </w:t>
      </w:r>
      <w:hyperlink w:anchor="P1056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Юридический адрес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Почтовый адрес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D806D2" w:rsidTr="003737D6">
        <w:tc>
          <w:tcPr>
            <w:tcW w:w="1474" w:type="dxa"/>
            <w:vMerge w:val="restart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474" w:type="dxa"/>
            <w:vMerge/>
          </w:tcPr>
          <w:p w:rsidR="003737D6" w:rsidRPr="00D806D2" w:rsidRDefault="003737D6" w:rsidP="003737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962"/>
      <w:bookmarkEnd w:id="10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hyperlink w:anchor="P1058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D806D2" w:rsidTr="003737D6">
        <w:tc>
          <w:tcPr>
            <w:tcW w:w="46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46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46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  <w:vMerge w:val="restart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  <w:vMerge/>
          </w:tcPr>
          <w:p w:rsidR="003737D6" w:rsidRPr="00D806D2" w:rsidRDefault="003737D6" w:rsidP="003737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(уполномоченного лица)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D806D2" w:rsidTr="003737D6">
        <w:tc>
          <w:tcPr>
            <w:tcW w:w="107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7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7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D806D2" w:rsidTr="003737D6">
        <w:tc>
          <w:tcPr>
            <w:tcW w:w="1474" w:type="dxa"/>
            <w:vMerge w:val="restart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474" w:type="dxa"/>
            <w:vMerge/>
          </w:tcPr>
          <w:p w:rsidR="003737D6" w:rsidRPr="00D806D2" w:rsidRDefault="003737D6" w:rsidP="003737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    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Дата                         Подпись/ФИО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1054"/>
      <w:bookmarkStart w:id="12" w:name="P1056"/>
      <w:bookmarkEnd w:id="11"/>
      <w:bookmarkEnd w:id="12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&lt;7&gt;  Данный  блок  и  все последующие отображаются при необходимости, </w:t>
      </w:r>
      <w:proofErr w:type="gramStart"/>
      <w:r w:rsidRPr="00D806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6D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с административным регламентом на оказание услуги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058"/>
      <w:bookmarkEnd w:id="13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&lt;8&gt; Наполнение блока и состав полей зависят от услуги</w:t>
      </w:r>
    </w:p>
    <w:p w:rsidR="002A2C0E" w:rsidRPr="00D806D2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595" w:rsidRPr="00D806D2" w:rsidRDefault="00660595">
      <w:pPr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D806D2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7D0D09" w:rsidRPr="00D806D2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397318" w:rsidRPr="00D806D2">
        <w:rPr>
          <w:rFonts w:ascii="Times New Roman" w:hAnsi="Times New Roman" w:cs="Times New Roman"/>
          <w:sz w:val="24"/>
          <w:szCs w:val="24"/>
        </w:rPr>
        <w:t>5</w:t>
      </w: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318" w:rsidRPr="00D806D2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97"/>
      <w:bookmarkEnd w:id="14"/>
    </w:p>
    <w:p w:rsidR="00397318" w:rsidRPr="00D806D2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318" w:rsidRPr="00D806D2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397318" w:rsidRPr="00D806D2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="00D143E5" w:rsidRPr="00D806D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806D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┌──────────────────┐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│</w:t>
      </w:r>
      <w:r w:rsidR="00C9100E" w:rsidRPr="00D806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00E" w:rsidRPr="00D806D2">
        <w:rPr>
          <w:rFonts w:ascii="Times New Roman" w:eastAsia="Times New Roman" w:hAnsi="Times New Roman" w:cs="Times New Roman"/>
          <w:sz w:val="24"/>
          <w:szCs w:val="24"/>
        </w:rPr>
        <w:t xml:space="preserve">Заявление    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│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└──┬─────────────┬─┘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\/            \/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┌──</w:t>
      </w:r>
      <w:r w:rsidR="002A2C0E" w:rsidRPr="00D806D2">
        <w:rPr>
          <w:rFonts w:ascii="Times New Roman" w:eastAsia="Times New Roman" w:hAnsi="Times New Roman" w:cs="Times New Roman"/>
          <w:sz w:val="24"/>
          <w:szCs w:val="24"/>
        </w:rPr>
        <w:t>──────────────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>─────────┐        ┌─────┐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│ МО_______</w:t>
      </w:r>
      <w:r w:rsidR="002A2C0E" w:rsidRPr="00D806D2">
        <w:rPr>
          <w:rFonts w:ascii="Times New Roman" w:eastAsia="Times New Roman" w:hAnsi="Times New Roman" w:cs="Times New Roman"/>
          <w:sz w:val="24"/>
          <w:szCs w:val="24"/>
        </w:rPr>
        <w:t>, через ПГУ ЛО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│&lt;───┐   │ МФЦ │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└────</w:t>
      </w:r>
      <w:r w:rsidR="002A2C0E" w:rsidRPr="00D806D2">
        <w:rPr>
          <w:rFonts w:ascii="Times New Roman" w:eastAsia="Times New Roman" w:hAnsi="Times New Roman" w:cs="Times New Roman"/>
          <w:sz w:val="24"/>
          <w:szCs w:val="24"/>
        </w:rPr>
        <w:t>──────────────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>─┬─────┘    │   └──┬──┘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\/         │      \/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│   Прием и регистрация </w:t>
      </w:r>
      <w:r w:rsidR="00C9100E" w:rsidRPr="00D806D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, │ └─┤   Прием и регистрация </w:t>
      </w:r>
      <w:r w:rsidR="00C9100E" w:rsidRPr="00D806D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>, │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│    направление на исполнение     │   │   направление на исполнение </w:t>
      </w:r>
      <w:proofErr w:type="gramStart"/>
      <w:r w:rsidRPr="00D806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│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│    ответственному исполнителю    │   │            МО_______             │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\/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D806D2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│ Подготовка Перечня/</w:t>
      </w:r>
      <w:r w:rsidR="00B66CCD" w:rsidRPr="00D806D2">
        <w:rPr>
          <w:rFonts w:ascii="Times New Roman" w:eastAsia="Times New Roman" w:hAnsi="Times New Roman" w:cs="Times New Roman"/>
          <w:sz w:val="24"/>
          <w:szCs w:val="24"/>
        </w:rPr>
        <w:t xml:space="preserve">решения об отказе в предоставлении      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66CCD" w:rsidRPr="00D806D2">
        <w:rPr>
          <w:rFonts w:ascii="Times New Roman" w:eastAsia="Times New Roman" w:hAnsi="Times New Roman" w:cs="Times New Roman"/>
          <w:sz w:val="24"/>
          <w:szCs w:val="24"/>
        </w:rPr>
        <w:t>│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│                         муниципальной   услуги                          │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\/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│   Согласование и подписание</w:t>
      </w:r>
      <w:r w:rsidR="009C6926" w:rsidRPr="00D806D2">
        <w:rPr>
          <w:rFonts w:ascii="Times New Roman" w:eastAsia="Times New Roman" w:hAnsi="Times New Roman" w:cs="Times New Roman"/>
          <w:sz w:val="24"/>
          <w:szCs w:val="24"/>
        </w:rPr>
        <w:t xml:space="preserve"> Перечня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, решения об отказе </w:t>
      </w:r>
      <w:proofErr w:type="gramStart"/>
      <w:r w:rsidRPr="00D806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C6926"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>│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│                  </w:t>
      </w:r>
      <w:proofErr w:type="gramStart"/>
      <w:r w:rsidRPr="00D806D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  услуги                  │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└────────────────</w:t>
      </w:r>
      <w:r w:rsidR="00B15347" w:rsidRPr="00D806D2">
        <w:rPr>
          <w:rFonts w:ascii="Times New Roman" w:eastAsia="Times New Roman" w:hAnsi="Times New Roman" w:cs="Times New Roman"/>
          <w:sz w:val="24"/>
          <w:szCs w:val="24"/>
        </w:rPr>
        <w:t>────────────────────┬───────────────────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>────────</w:t>
      </w:r>
      <w:r w:rsidR="00B15347" w:rsidRPr="00D806D2">
        <w:rPr>
          <w:rFonts w:ascii="Times New Roman" w:eastAsia="Times New Roman" w:hAnsi="Times New Roman" w:cs="Times New Roman"/>
          <w:sz w:val="24"/>
          <w:szCs w:val="24"/>
        </w:rPr>
        <w:t>──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>───────┘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15347"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\/                                      </w:t>
      </w:r>
    </w:p>
    <w:p w:rsidR="00B66CCD" w:rsidRPr="00D806D2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66CCD" w:rsidRPr="00D806D2">
        <w:rPr>
          <w:rFonts w:ascii="Times New Roman" w:eastAsia="Times New Roman" w:hAnsi="Times New Roman" w:cs="Times New Roman"/>
          <w:sz w:val="24"/>
          <w:szCs w:val="24"/>
        </w:rPr>
        <w:t xml:space="preserve">┌──────────────────────────────────┐   </w:t>
      </w:r>
    </w:p>
    <w:p w:rsidR="00B66CCD" w:rsidRPr="00D806D2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66CCD" w:rsidRPr="00D806D2">
        <w:rPr>
          <w:rFonts w:ascii="Times New Roman" w:eastAsia="Times New Roman" w:hAnsi="Times New Roman" w:cs="Times New Roman"/>
          <w:sz w:val="24"/>
          <w:szCs w:val="24"/>
        </w:rPr>
        <w:t xml:space="preserve">│ Выдача или направление 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Перечня </w:t>
      </w:r>
      <w:r w:rsidR="00B66CCD" w:rsidRPr="00D806D2">
        <w:rPr>
          <w:rFonts w:ascii="Times New Roman" w:eastAsia="Times New Roman" w:hAnsi="Times New Roman" w:cs="Times New Roman"/>
          <w:sz w:val="24"/>
          <w:szCs w:val="24"/>
        </w:rPr>
        <w:t xml:space="preserve">  │   </w:t>
      </w:r>
    </w:p>
    <w:p w:rsidR="00B66CCD" w:rsidRPr="00D806D2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│/решения об отказе в </w:t>
      </w:r>
      <w:proofErr w:type="spellStart"/>
      <w:r w:rsidRPr="00D806D2">
        <w:rPr>
          <w:rFonts w:ascii="Times New Roman" w:eastAsia="Times New Roman" w:hAnsi="Times New Roman" w:cs="Times New Roman"/>
          <w:sz w:val="24"/>
          <w:szCs w:val="24"/>
        </w:rPr>
        <w:t>предоставле</w:t>
      </w:r>
      <w:proofErr w:type="spellEnd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6CCD" w:rsidRPr="00D806D2">
        <w:rPr>
          <w:rFonts w:ascii="Times New Roman" w:eastAsia="Times New Roman" w:hAnsi="Times New Roman" w:cs="Times New Roman"/>
          <w:sz w:val="24"/>
          <w:szCs w:val="24"/>
        </w:rPr>
        <w:t xml:space="preserve">│   </w:t>
      </w:r>
    </w:p>
    <w:p w:rsidR="00B66CCD" w:rsidRPr="00D806D2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│</w:t>
      </w:r>
      <w:proofErr w:type="spellStart"/>
      <w:r w:rsidRPr="00D806D2">
        <w:rPr>
          <w:rFonts w:ascii="Times New Roman" w:eastAsia="Times New Roman" w:hAnsi="Times New Roman" w:cs="Times New Roman"/>
          <w:sz w:val="24"/>
          <w:szCs w:val="24"/>
        </w:rPr>
        <w:t>нии</w:t>
      </w:r>
      <w:proofErr w:type="spellEnd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заявителю</w:t>
      </w:r>
      <w:r w:rsidR="00B66CCD" w:rsidRPr="00D806D2">
        <w:rPr>
          <w:rFonts w:ascii="Times New Roman" w:eastAsia="Times New Roman" w:hAnsi="Times New Roman" w:cs="Times New Roman"/>
          <w:sz w:val="24"/>
          <w:szCs w:val="24"/>
        </w:rPr>
        <w:t xml:space="preserve">│   </w:t>
      </w:r>
    </w:p>
    <w:p w:rsidR="00B66CCD" w:rsidRPr="00D806D2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66CCD" w:rsidRPr="00D806D2">
        <w:rPr>
          <w:rFonts w:ascii="Times New Roman" w:eastAsia="Times New Roman" w:hAnsi="Times New Roman" w:cs="Times New Roman"/>
          <w:sz w:val="24"/>
          <w:szCs w:val="24"/>
        </w:rPr>
        <w:t xml:space="preserve">└──────────────────────────────────┘   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66CCD" w:rsidRPr="00D806D2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595" w:rsidRPr="00D806D2" w:rsidRDefault="00660595">
      <w:pPr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D806D2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5799" w:rsidRPr="00D806D2">
        <w:rPr>
          <w:rFonts w:ascii="Times New Roman" w:hAnsi="Times New Roman" w:cs="Times New Roman"/>
          <w:sz w:val="24"/>
          <w:szCs w:val="24"/>
        </w:rPr>
        <w:t>6</w:t>
      </w:r>
    </w:p>
    <w:p w:rsidR="007D0D09" w:rsidRPr="00D806D2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D806D2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D806D2" w:rsidRDefault="00BD7D55" w:rsidP="00330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D806D2" w:rsidRDefault="00BD7D55" w:rsidP="00330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D7D55" w:rsidRPr="00D806D2" w:rsidRDefault="00BD7D55" w:rsidP="00330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D7D55" w:rsidRPr="00D806D2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533F4" w:rsidRPr="00D806D2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6D2">
        <w:rPr>
          <w:rFonts w:ascii="Times New Roman" w:hAnsi="Times New Roman" w:cs="Times New Roman"/>
          <w:sz w:val="24"/>
          <w:szCs w:val="24"/>
        </w:rPr>
        <w:t>(</w:t>
      </w:r>
      <w:r w:rsidR="008533F4" w:rsidRPr="00D806D2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D806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42F03" w:rsidRPr="00D806D2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524"/>
      <w:bookmarkEnd w:id="15"/>
      <w:r w:rsidRPr="00D806D2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D806D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D806D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Pr="00D806D2" w:rsidRDefault="000E2352" w:rsidP="00F0074B">
      <w:pPr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RPr="00D806D2" w:rsidSect="00FE54E6"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D1" w:rsidRDefault="007E54D1" w:rsidP="006541E2">
      <w:pPr>
        <w:spacing w:after="0" w:line="240" w:lineRule="auto"/>
      </w:pPr>
      <w:r>
        <w:separator/>
      </w:r>
    </w:p>
  </w:endnote>
  <w:endnote w:type="continuationSeparator" w:id="0">
    <w:p w:rsidR="007E54D1" w:rsidRDefault="007E54D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3A1522" w:rsidRPr="001365F1" w:rsidRDefault="003A1522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329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D1" w:rsidRDefault="007E54D1" w:rsidP="006541E2">
      <w:pPr>
        <w:spacing w:after="0" w:line="240" w:lineRule="auto"/>
      </w:pPr>
      <w:r>
        <w:separator/>
      </w:r>
    </w:p>
  </w:footnote>
  <w:footnote w:type="continuationSeparator" w:id="0">
    <w:p w:rsidR="007E54D1" w:rsidRDefault="007E54D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2C20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00D6"/>
    <w:rsid w:val="000D18BC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D3873"/>
    <w:rsid w:val="001D74A7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3C70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63F6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1522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4D56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E54D1"/>
    <w:rsid w:val="007F2E30"/>
    <w:rsid w:val="007F4A25"/>
    <w:rsid w:val="007F4DBF"/>
    <w:rsid w:val="007F6597"/>
    <w:rsid w:val="00801706"/>
    <w:rsid w:val="00814D5B"/>
    <w:rsid w:val="008166B3"/>
    <w:rsid w:val="00816DD3"/>
    <w:rsid w:val="00822D0B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7266B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0839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16C7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4EBA"/>
    <w:rsid w:val="00BA6D36"/>
    <w:rsid w:val="00BB1410"/>
    <w:rsid w:val="00BC329D"/>
    <w:rsid w:val="00BD7D55"/>
    <w:rsid w:val="00BE0ACF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91C40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06D2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39C3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07A1"/>
    <w:rsid w:val="00F115B1"/>
    <w:rsid w:val="00F11C19"/>
    <w:rsid w:val="00F13280"/>
    <w:rsid w:val="00F20FDC"/>
    <w:rsid w:val="00F24163"/>
    <w:rsid w:val="00F30B8A"/>
    <w:rsid w:val="00F3232D"/>
    <w:rsid w:val="00F4767E"/>
    <w:rsid w:val="00F53840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B5D72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fc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chernov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2728-4C5E-45A0-B004-6E069037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Nika Nika</cp:lastModifiedBy>
  <cp:revision>2</cp:revision>
  <cp:lastPrinted>2015-05-12T08:51:00Z</cp:lastPrinted>
  <dcterms:created xsi:type="dcterms:W3CDTF">2017-12-25T06:41:00Z</dcterms:created>
  <dcterms:modified xsi:type="dcterms:W3CDTF">2017-12-25T06:41:00Z</dcterms:modified>
</cp:coreProperties>
</file>